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E1" w:rsidRDefault="00774301" w:rsidP="00CD41E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4301" w:rsidRPr="00774301" w:rsidRDefault="00774301" w:rsidP="00CD41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301">
        <w:rPr>
          <w:rFonts w:ascii="Times New Roman" w:hAnsi="Times New Roman" w:cs="Times New Roman"/>
          <w:sz w:val="24"/>
          <w:szCs w:val="24"/>
        </w:rPr>
        <w:t>к рабочей программе по литературе (9 класс)</w:t>
      </w:r>
    </w:p>
    <w:p w:rsidR="00CD41E1" w:rsidRPr="00CD41E1" w:rsidRDefault="00CD41E1" w:rsidP="00CD41E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Настоящая программа по литературе для 9 класса составлена на основе федерального компонента государственного стандарта   общего образования (2004г.) и программы общеобразовательных учреждений «Литература» под редакцией В.Я. Коровиной, 7-е издание, М. Просвещение,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D41E1">
        <w:rPr>
          <w:rFonts w:ascii="Times New Roman" w:hAnsi="Times New Roman" w:cs="Times New Roman"/>
          <w:sz w:val="24"/>
          <w:szCs w:val="24"/>
        </w:rPr>
        <w:t xml:space="preserve"> школьного литературного </w:t>
      </w:r>
      <w:r w:rsidRPr="00CD41E1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CD41E1">
        <w:rPr>
          <w:rFonts w:ascii="Times New Roman" w:hAnsi="Times New Roman" w:cs="Times New Roman"/>
          <w:sz w:val="24"/>
          <w:szCs w:val="24"/>
        </w:rPr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В </w:t>
      </w:r>
      <w:r w:rsidRPr="00CD41E1">
        <w:rPr>
          <w:rFonts w:ascii="Times New Roman" w:hAnsi="Times New Roman" w:cs="Times New Roman"/>
          <w:b/>
          <w:sz w:val="24"/>
          <w:szCs w:val="24"/>
        </w:rPr>
        <w:t>9 классе</w:t>
      </w:r>
      <w:r w:rsidRPr="00CD41E1">
        <w:rPr>
          <w:rFonts w:ascii="Times New Roman" w:hAnsi="Times New Roman" w:cs="Times New Roman"/>
          <w:sz w:val="24"/>
          <w:szCs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Курс литературы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Ведущая линия изучения литературы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CD41E1" w:rsidRPr="00CD41E1" w:rsidRDefault="00CD41E1" w:rsidP="00CD41E1">
      <w:pPr>
        <w:shd w:val="clear" w:color="auto" w:fill="FFFFFF"/>
        <w:ind w:left="739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 xml:space="preserve">Изучение литературы </w:t>
      </w:r>
      <w:r w:rsidRPr="00CD41E1">
        <w:rPr>
          <w:rFonts w:ascii="Times New Roman" w:hAnsi="Times New Roman" w:cs="Times New Roman"/>
          <w:b/>
          <w:i/>
          <w:sz w:val="24"/>
          <w:szCs w:val="24"/>
        </w:rPr>
        <w:t>в основной школе</w:t>
      </w:r>
      <w:r w:rsidRPr="00CD41E1">
        <w:rPr>
          <w:rFonts w:ascii="Times New Roman" w:hAnsi="Times New Roman" w:cs="Times New Roman"/>
          <w:i/>
          <w:sz w:val="24"/>
          <w:szCs w:val="24"/>
        </w:rPr>
        <w:t xml:space="preserve"> направлено на достижение следующих </w:t>
      </w:r>
      <w:r w:rsidRPr="00CD41E1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CD41E1">
        <w:rPr>
          <w:rFonts w:ascii="Times New Roman" w:hAnsi="Times New Roman" w:cs="Times New Roman"/>
          <w:i/>
          <w:sz w:val="24"/>
          <w:szCs w:val="24"/>
        </w:rPr>
        <w:t>:</w:t>
      </w:r>
    </w:p>
    <w:p w:rsidR="00CD41E1" w:rsidRPr="00CD41E1" w:rsidRDefault="00CD41E1" w:rsidP="00CD41E1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CD41E1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венной культуры; </w:t>
      </w:r>
    </w:p>
    <w:p w:rsidR="00CD41E1" w:rsidRPr="00CD41E1" w:rsidRDefault="00CD41E1" w:rsidP="00CD41E1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D41E1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щихся; </w:t>
      </w:r>
    </w:p>
    <w:p w:rsidR="00CD41E1" w:rsidRPr="00CD41E1" w:rsidRDefault="00CD41E1" w:rsidP="00CD41E1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CD41E1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D41E1" w:rsidRPr="00CD41E1" w:rsidRDefault="00CD41E1" w:rsidP="00CD41E1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5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овладение </w:t>
      </w:r>
      <w:r w:rsidRPr="00CD41E1">
        <w:rPr>
          <w:rFonts w:ascii="Times New Roman" w:hAnsi="Times New Roman" w:cs="Times New Roman"/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D41E1" w:rsidRPr="00CD41E1" w:rsidRDefault="00CD41E1" w:rsidP="00CD41E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Концентр 5-9 классов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готовит школьников к восприятию линейного историко-литературного курса 10-11 классов формирует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 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D41E1">
        <w:rPr>
          <w:rFonts w:ascii="Times New Roman" w:hAnsi="Times New Roman" w:cs="Times New Roman"/>
          <w:b/>
          <w:sz w:val="24"/>
          <w:szCs w:val="24"/>
        </w:rPr>
        <w:t>9 класса</w:t>
      </w:r>
      <w:r w:rsidRPr="00CD41E1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CD41E1">
        <w:rPr>
          <w:rFonts w:ascii="Times New Roman" w:hAnsi="Times New Roman" w:cs="Times New Roman"/>
          <w:b/>
          <w:sz w:val="24"/>
          <w:szCs w:val="24"/>
        </w:rPr>
        <w:t>105 часов</w:t>
      </w:r>
      <w:r w:rsidRPr="00CD41E1">
        <w:rPr>
          <w:rFonts w:ascii="Times New Roman" w:hAnsi="Times New Roman" w:cs="Times New Roman"/>
          <w:sz w:val="24"/>
          <w:szCs w:val="24"/>
        </w:rPr>
        <w:t xml:space="preserve"> (3 часа в неделю), из них   на развитие речи - </w:t>
      </w:r>
      <w:r w:rsidRPr="00CD41E1">
        <w:rPr>
          <w:rFonts w:ascii="Times New Roman" w:hAnsi="Times New Roman" w:cs="Times New Roman"/>
          <w:b/>
          <w:sz w:val="24"/>
          <w:szCs w:val="24"/>
        </w:rPr>
        <w:t>11</w:t>
      </w:r>
      <w:r w:rsidRPr="00CD41E1">
        <w:rPr>
          <w:rFonts w:ascii="Times New Roman" w:hAnsi="Times New Roman" w:cs="Times New Roman"/>
          <w:sz w:val="24"/>
          <w:szCs w:val="24"/>
        </w:rPr>
        <w:t xml:space="preserve"> часов, на контроль усвоения знаний - </w:t>
      </w:r>
      <w:r w:rsidRPr="00CD41E1">
        <w:rPr>
          <w:rFonts w:ascii="Times New Roman" w:hAnsi="Times New Roman" w:cs="Times New Roman"/>
          <w:b/>
          <w:sz w:val="24"/>
          <w:szCs w:val="24"/>
        </w:rPr>
        <w:t>4</w:t>
      </w:r>
      <w:r w:rsidRPr="00CD41E1">
        <w:rPr>
          <w:rFonts w:ascii="Times New Roman" w:hAnsi="Times New Roman" w:cs="Times New Roman"/>
          <w:sz w:val="24"/>
          <w:szCs w:val="24"/>
        </w:rPr>
        <w:t xml:space="preserve"> часа, резерв - 6 часов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 xml:space="preserve">Виды контроля: 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1E1">
        <w:rPr>
          <w:rFonts w:ascii="Times New Roman" w:hAnsi="Times New Roman" w:cs="Times New Roman"/>
          <w:sz w:val="24"/>
          <w:szCs w:val="24"/>
        </w:rPr>
        <w:t xml:space="preserve">- </w:t>
      </w:r>
      <w:r w:rsidRPr="00CD41E1">
        <w:rPr>
          <w:rFonts w:ascii="Times New Roman" w:hAnsi="Times New Roman" w:cs="Times New Roman"/>
          <w:i/>
          <w:sz w:val="24"/>
          <w:szCs w:val="24"/>
        </w:rPr>
        <w:t>промежуточный:</w:t>
      </w:r>
      <w:r w:rsidRPr="00CD41E1">
        <w:rPr>
          <w:rFonts w:ascii="Times New Roman" w:hAnsi="Times New Roman" w:cs="Times New Roman"/>
          <w:sz w:val="24"/>
          <w:szCs w:val="24"/>
        </w:rPr>
        <w:t xml:space="preserve">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- </w:t>
      </w:r>
      <w:r w:rsidRPr="00CD41E1">
        <w:rPr>
          <w:rFonts w:ascii="Times New Roman" w:hAnsi="Times New Roman" w:cs="Times New Roman"/>
          <w:i/>
          <w:sz w:val="24"/>
          <w:szCs w:val="24"/>
        </w:rPr>
        <w:t>итоговый:</w:t>
      </w:r>
      <w:r w:rsidRPr="00CD41E1">
        <w:rPr>
          <w:rFonts w:ascii="Times New Roman" w:hAnsi="Times New Roman" w:cs="Times New Roman"/>
          <w:sz w:val="24"/>
          <w:szCs w:val="24"/>
        </w:rPr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CD41E1" w:rsidRPr="00CD41E1" w:rsidRDefault="00CD41E1" w:rsidP="00CD4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E1" w:rsidRPr="00CD41E1" w:rsidRDefault="00CD41E1" w:rsidP="00CD4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E1" w:rsidRPr="00CD41E1" w:rsidRDefault="00CD41E1" w:rsidP="00CD4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CD41E1" w:rsidRPr="00CD41E1" w:rsidRDefault="00CD41E1" w:rsidP="00CD4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литературы ученик должен </w:t>
      </w:r>
      <w:r w:rsidRPr="00CD41E1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D41E1" w:rsidRPr="00CD41E1" w:rsidRDefault="00CD41E1" w:rsidP="00CD41E1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CD41E1" w:rsidRPr="00CD41E1" w:rsidRDefault="00CD41E1" w:rsidP="00CD41E1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CD41E1" w:rsidRPr="00CD41E1" w:rsidRDefault="00CD41E1" w:rsidP="00CD41E1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CD41E1" w:rsidRPr="00CD41E1" w:rsidRDefault="00CD41E1" w:rsidP="00CD41E1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1E1">
        <w:rPr>
          <w:rFonts w:ascii="Times New Roman" w:hAnsi="Times New Roman" w:cs="Times New Roman"/>
          <w:sz w:val="24"/>
          <w:szCs w:val="24"/>
        </w:rPr>
        <w:lastRenderedPageBreak/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CD41E1" w:rsidRPr="00CD41E1" w:rsidRDefault="00CD41E1" w:rsidP="00CD41E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41E1" w:rsidRPr="00CD41E1" w:rsidRDefault="00CD41E1" w:rsidP="00CD41E1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CD41E1" w:rsidRPr="00CD41E1" w:rsidRDefault="00CD41E1" w:rsidP="00CD41E1">
      <w:pPr>
        <w:widowControl w:val="0"/>
        <w:shd w:val="clear" w:color="auto" w:fill="FFFFFF"/>
        <w:tabs>
          <w:tab w:val="left" w:pos="922"/>
          <w:tab w:val="lef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Учебное и учебно-методическое обеспечение для ученика:</w:t>
      </w:r>
    </w:p>
    <w:p w:rsidR="00CD41E1" w:rsidRPr="00CD41E1" w:rsidRDefault="00CD41E1" w:rsidP="00CD41E1">
      <w:pPr>
        <w:ind w:left="720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1. Литература.   9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.:   Учебник для   общеобразовательных учреждений.   В 2-х ч./Авт.-сост. В.Я.Коровина и др. - М.: Просвещение, 2008. </w:t>
      </w:r>
    </w:p>
    <w:p w:rsidR="00CD41E1" w:rsidRPr="00CD41E1" w:rsidRDefault="00CD41E1" w:rsidP="00CD41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Словари и справочники:</w:t>
      </w:r>
    </w:p>
    <w:p w:rsidR="00CD41E1" w:rsidRPr="00CD41E1" w:rsidRDefault="00CD41E1" w:rsidP="00CD41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Е. А. и др. Краткий фразеологический словарь русского языка. - СПб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D41E1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изд-ва «Просвещение», 1994.-271с</w:t>
      </w:r>
    </w:p>
    <w:p w:rsidR="00CD41E1" w:rsidRPr="00CD41E1" w:rsidRDefault="00CD41E1" w:rsidP="00CD41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Лексические трудности русского языка: Словарь-справочник: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А.А.Семенюк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(руководитель и автор коллектива), И.Л.Городецкая, М.А.Матюшина и др. –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М.:Рус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., 1994. – 586с.</w:t>
      </w:r>
    </w:p>
    <w:p w:rsidR="00CD41E1" w:rsidRPr="00CD41E1" w:rsidRDefault="00CD41E1" w:rsidP="00CD41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М.А.Надель-Червинская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. Толковый словарь иностранных слов.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Общеупотребительная лексика 9для школ, лицеев, гимназий).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Г.Ростов-на-Дону, «Феникс», 1995г. С.608.</w:t>
      </w:r>
    </w:p>
    <w:p w:rsidR="00CD41E1" w:rsidRPr="00CD41E1" w:rsidRDefault="00CD41E1" w:rsidP="00CD41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. и доп. – М.: АЗЪ,1995. – 928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>.</w:t>
      </w:r>
    </w:p>
    <w:p w:rsidR="00CD41E1" w:rsidRPr="00CD41E1" w:rsidRDefault="00CD41E1" w:rsidP="00CD41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Учебный словарь синонимов русского языка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>вт. В.И.Зимин, Л.П.Александрова и др. – М.: школа-пресс, 1994. – 384с.</w:t>
      </w:r>
    </w:p>
    <w:p w:rsidR="00CD41E1" w:rsidRPr="00CD41E1" w:rsidRDefault="00CD41E1" w:rsidP="00CD41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Электронные словари: Толковый словарь русского языка. С.И. и Н.Ю.Шведова</w:t>
      </w:r>
    </w:p>
    <w:p w:rsidR="00CD41E1" w:rsidRPr="00CD41E1" w:rsidRDefault="00CD41E1" w:rsidP="00CD41E1">
      <w:pPr>
        <w:ind w:left="1080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                                        Словарь синонимов русского языка. З.Е.Александрова</w:t>
      </w:r>
    </w:p>
    <w:p w:rsidR="00CD41E1" w:rsidRPr="00CD41E1" w:rsidRDefault="00CD41E1" w:rsidP="00CD41E1">
      <w:pPr>
        <w:rPr>
          <w:rFonts w:ascii="Times New Roman" w:hAnsi="Times New Roman" w:cs="Times New Roman"/>
          <w:i/>
          <w:sz w:val="24"/>
          <w:szCs w:val="24"/>
        </w:rPr>
      </w:pPr>
    </w:p>
    <w:p w:rsidR="00CD41E1" w:rsidRPr="00CD41E1" w:rsidRDefault="00CD41E1" w:rsidP="00CD41E1">
      <w:pP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Учебное и учебно-методическое обеспечение для учителя:</w:t>
      </w:r>
    </w:p>
    <w:p w:rsidR="00CD41E1" w:rsidRPr="00CD41E1" w:rsidRDefault="00CD41E1" w:rsidP="00CD41E1">
      <w:pPr>
        <w:widowControl w:val="0"/>
        <w:shd w:val="clear" w:color="auto" w:fill="FFFFFF"/>
        <w:tabs>
          <w:tab w:val="num" w:pos="720"/>
          <w:tab w:val="left" w:pos="922"/>
          <w:tab w:val="left" w:pos="5580"/>
          <w:tab w:val="left" w:pos="9355"/>
        </w:tabs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Cs/>
          <w:spacing w:val="-20"/>
          <w:sz w:val="24"/>
          <w:szCs w:val="24"/>
        </w:rPr>
        <w:t>1</w:t>
      </w:r>
      <w:r w:rsidRPr="00CD41E1">
        <w:rPr>
          <w:rFonts w:ascii="Times New Roman" w:hAnsi="Times New Roman" w:cs="Times New Roman"/>
          <w:spacing w:val="-20"/>
          <w:sz w:val="24"/>
          <w:szCs w:val="24"/>
        </w:rPr>
        <w:t xml:space="preserve">.   </w:t>
      </w:r>
      <w:r w:rsidRPr="00CD41E1">
        <w:rPr>
          <w:rFonts w:ascii="Times New Roman" w:hAnsi="Times New Roman" w:cs="Times New Roman"/>
          <w:sz w:val="24"/>
          <w:szCs w:val="24"/>
        </w:rPr>
        <w:t xml:space="preserve">Аркин И.И. Уроки литературы в 9 классе: Практическая методика: Книга для учителя, - М.:   </w:t>
      </w:r>
    </w:p>
    <w:p w:rsidR="00CD41E1" w:rsidRPr="00CD41E1" w:rsidRDefault="00CD41E1" w:rsidP="00CD41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Просвещение, 2008.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8"/>
          <w:sz w:val="24"/>
          <w:szCs w:val="24"/>
        </w:rPr>
        <w:t>2.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Беляева Н.В. Уроки изучения лирики в школе. - М.: </w:t>
      </w:r>
      <w:proofErr w:type="spellStart"/>
      <w:r w:rsidRPr="00CD41E1">
        <w:rPr>
          <w:rFonts w:ascii="Times New Roman" w:hAnsi="Times New Roman" w:cs="Times New Roman"/>
          <w:spacing w:val="-1"/>
          <w:sz w:val="24"/>
          <w:szCs w:val="24"/>
        </w:rPr>
        <w:t>Вербум-М</w:t>
      </w:r>
      <w:proofErr w:type="spellEnd"/>
      <w:r w:rsidRPr="00CD41E1">
        <w:rPr>
          <w:rFonts w:ascii="Times New Roman" w:hAnsi="Times New Roman" w:cs="Times New Roman"/>
          <w:spacing w:val="-1"/>
          <w:sz w:val="24"/>
          <w:szCs w:val="24"/>
        </w:rPr>
        <w:t>, 2004.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9"/>
          <w:sz w:val="24"/>
          <w:szCs w:val="24"/>
        </w:rPr>
        <w:t>3.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>Вельская Л.Л. Литературные викторины. - М.: Просвещение, 2005.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14"/>
          <w:sz w:val="24"/>
          <w:szCs w:val="24"/>
        </w:rPr>
        <w:t>4.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Зинина Е.А., Федоров А.В., Самойлова Е.А. Литература: Сборник заданий для проведения экзамена в 9 классе. - М: Просвещение, 2006.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</w:t>
      </w:r>
      <w:r w:rsidRPr="00CD41E1">
        <w:rPr>
          <w:rFonts w:ascii="Times New Roman" w:hAnsi="Times New Roman" w:cs="Times New Roman"/>
          <w:spacing w:val="-3"/>
          <w:sz w:val="24"/>
          <w:szCs w:val="24"/>
        </w:rPr>
        <w:t xml:space="preserve">Коровина В.Я. Литература: 9 </w:t>
      </w:r>
      <w:proofErr w:type="spellStart"/>
      <w:r w:rsidRPr="00CD41E1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CD41E1">
        <w:rPr>
          <w:rFonts w:ascii="Times New Roman" w:hAnsi="Times New Roman" w:cs="Times New Roman"/>
          <w:spacing w:val="-3"/>
          <w:sz w:val="24"/>
          <w:szCs w:val="24"/>
        </w:rPr>
        <w:t xml:space="preserve">.: Методические советы / В.Я.Коровина, </w:t>
      </w:r>
      <w:proofErr w:type="spellStart"/>
      <w:r w:rsidRPr="00CD41E1">
        <w:rPr>
          <w:rFonts w:ascii="Times New Roman" w:hAnsi="Times New Roman" w:cs="Times New Roman"/>
          <w:spacing w:val="-3"/>
          <w:sz w:val="24"/>
          <w:szCs w:val="24"/>
        </w:rPr>
        <w:t>И.С.Збарский</w:t>
      </w:r>
      <w:proofErr w:type="spellEnd"/>
      <w:r w:rsidRPr="00CD41E1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r w:rsidRPr="00CD41E1">
        <w:rPr>
          <w:rFonts w:ascii="Times New Roman" w:hAnsi="Times New Roman" w:cs="Times New Roman"/>
          <w:sz w:val="24"/>
          <w:szCs w:val="24"/>
        </w:rPr>
        <w:t>под ред. В.И.Коровина. - М.: Просвещение, 2008.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Литература.   9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.:   Учебник для   общеобразовательных учреждений.   В 2-х ч./Авт.-сост. В.Я.Коровина и др. - М.: Просвещение, 2008.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Лейфман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И.М. Карточки для дифференцированного контроля знаний по литературе. 9 класс,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>.: Материк Альфа, 2004.</w:t>
      </w:r>
    </w:p>
    <w:p w:rsidR="00CD41E1" w:rsidRPr="00CD41E1" w:rsidRDefault="00CD41E1" w:rsidP="00CD41E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CD41E1">
        <w:rPr>
          <w:rFonts w:ascii="Times New Roman" w:hAnsi="Times New Roman" w:cs="Times New Roman"/>
          <w:spacing w:val="-14"/>
          <w:sz w:val="24"/>
          <w:szCs w:val="24"/>
        </w:rPr>
        <w:t>9.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Матвеева Е.И. Литература. 9 класс: Тестовые задания к основным учебникам.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>– М.:</w:t>
      </w:r>
    </w:p>
    <w:p w:rsidR="00CD41E1" w:rsidRPr="00CD41E1" w:rsidRDefault="00CD41E1" w:rsidP="00CD41E1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   Эскимо, 2008 </w:t>
      </w:r>
    </w:p>
    <w:p w:rsidR="00CD41E1" w:rsidRPr="00CD41E1" w:rsidRDefault="00CD41E1" w:rsidP="00CD41E1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CD41E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10.  </w:t>
      </w:r>
      <w:proofErr w:type="spellStart"/>
      <w:r w:rsidRPr="00CD41E1">
        <w:rPr>
          <w:rFonts w:ascii="Times New Roman" w:hAnsi="Times New Roman" w:cs="Times New Roman"/>
          <w:spacing w:val="-3"/>
          <w:sz w:val="24"/>
          <w:szCs w:val="24"/>
        </w:rPr>
        <w:t>Фогельсон</w:t>
      </w:r>
      <w:proofErr w:type="spellEnd"/>
      <w:r w:rsidRPr="00CD41E1">
        <w:rPr>
          <w:rFonts w:ascii="Times New Roman" w:hAnsi="Times New Roman" w:cs="Times New Roman"/>
          <w:spacing w:val="-3"/>
          <w:sz w:val="24"/>
          <w:szCs w:val="24"/>
        </w:rPr>
        <w:t xml:space="preserve"> И.А. Русская литература первой половины 19 века. - М.: Материк Альфа. 2006. </w:t>
      </w:r>
    </w:p>
    <w:p w:rsidR="00CD41E1" w:rsidRPr="00CD41E1" w:rsidRDefault="00CD41E1" w:rsidP="00CD41E1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D41E1" w:rsidRPr="00CD41E1" w:rsidRDefault="00CD41E1" w:rsidP="00CD41E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Интернет-ресурсы для ученика и учителя:</w:t>
      </w:r>
      <w:r w:rsidRPr="00CD41E1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CD41E1" w:rsidRPr="00CD41E1" w:rsidRDefault="00CD41E1" w:rsidP="00CD41E1">
      <w:pPr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1</w:t>
      </w:r>
      <w:r w:rsidRPr="00CD41E1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5" w:tgtFrame="_blank" w:tooltip="http://school-collection.edu.ru/catalog/pupil/?subject=8" w:history="1">
        <w:r w:rsidRPr="00CD41E1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http://school-</w:t>
        </w:r>
      </w:hyperlink>
      <w:hyperlink r:id="rId6" w:tgtFrame="_blank" w:tooltip="http://school-collection.edu.ru/catalog/pupil/?subject=8" w:history="1">
        <w:r w:rsidRPr="00CD41E1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collection.edu.ru/catalog/pupil/?subject=8</w:t>
        </w:r>
      </w:hyperlink>
      <w:r w:rsidRPr="00CD41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41E1" w:rsidRPr="00CD41E1" w:rsidRDefault="00CD41E1" w:rsidP="00CD41E1">
      <w:pPr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2.</w:t>
      </w:r>
      <w:r w:rsidRPr="00CD41E1">
        <w:rPr>
          <w:rFonts w:ascii="Times New Roman" w:hAnsi="Times New Roman" w:cs="Times New Roman"/>
          <w:i/>
          <w:sz w:val="24"/>
          <w:szCs w:val="24"/>
        </w:rPr>
        <w:t xml:space="preserve"> Сеть творческих учителей </w:t>
      </w:r>
      <w:hyperlink r:id="rId7" w:history="1">
        <w:r w:rsidRPr="00CD41E1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http://www.it-n.ru/</w:t>
        </w:r>
      </w:hyperlink>
    </w:p>
    <w:p w:rsidR="00CD41E1" w:rsidRPr="00CD41E1" w:rsidRDefault="00CD41E1" w:rsidP="00CD41E1">
      <w:pPr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3. </w:t>
      </w:r>
      <w:r w:rsidRPr="00CD41E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CD41E1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http://rus.1september.ru/topic.php?TopicID=1&amp;Page</w:t>
        </w:r>
      </w:hyperlink>
    </w:p>
    <w:p w:rsidR="00CD41E1" w:rsidRPr="00CD41E1" w:rsidRDefault="00CD41E1" w:rsidP="00CD41E1">
      <w:pPr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4.</w:t>
      </w:r>
      <w:r w:rsidRPr="00CD41E1">
        <w:rPr>
          <w:rFonts w:ascii="Times New Roman" w:hAnsi="Times New Roman" w:cs="Times New Roman"/>
          <w:i/>
          <w:sz w:val="24"/>
          <w:szCs w:val="24"/>
        </w:rPr>
        <w:t xml:space="preserve">  </w:t>
      </w:r>
      <w:hyperlink r:id="rId9" w:history="1">
        <w:r w:rsidRPr="00CD41E1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http://www.openclass.ru/</w:t>
        </w:r>
      </w:hyperlink>
      <w:r w:rsidRPr="00CD41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41E1" w:rsidRPr="00CD41E1" w:rsidRDefault="00CD41E1" w:rsidP="00CD41E1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CD41E1">
        <w:rPr>
          <w:rFonts w:ascii="Times New Roman" w:hAnsi="Times New Roman" w:cs="Times New Roman"/>
          <w:i/>
          <w:sz w:val="24"/>
          <w:szCs w:val="24"/>
        </w:rPr>
        <w:t>Рабочее место учителя: оборудование:</w:t>
      </w:r>
    </w:p>
    <w:p w:rsidR="00CD41E1" w:rsidRPr="00CD41E1" w:rsidRDefault="00CD41E1" w:rsidP="00CD41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персональный компьютер;</w:t>
      </w:r>
    </w:p>
    <w:p w:rsidR="00CD41E1" w:rsidRPr="00CD41E1" w:rsidRDefault="00CD41E1" w:rsidP="00CD41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проектор;</w:t>
      </w:r>
    </w:p>
    <w:p w:rsidR="00CD41E1" w:rsidRPr="00CD41E1" w:rsidRDefault="00CD41E1" w:rsidP="00CD41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41E1">
        <w:rPr>
          <w:rFonts w:ascii="Times New Roman" w:hAnsi="Times New Roman" w:cs="Times New Roman"/>
          <w:i/>
          <w:sz w:val="24"/>
          <w:szCs w:val="24"/>
        </w:rPr>
        <w:t>интерактивная</w:t>
      </w:r>
      <w:proofErr w:type="gramEnd"/>
      <w:r w:rsidRPr="00CD41E1">
        <w:rPr>
          <w:rFonts w:ascii="Times New Roman" w:hAnsi="Times New Roman" w:cs="Times New Roman"/>
          <w:i/>
          <w:sz w:val="24"/>
          <w:szCs w:val="24"/>
        </w:rPr>
        <w:t xml:space="preserve"> лоска.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64" w:type="dxa"/>
        <w:jc w:val="center"/>
        <w:tblInd w:w="-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677"/>
        <w:gridCol w:w="3074"/>
      </w:tblGrid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В том числе развитие речи</w:t>
            </w:r>
          </w:p>
        </w:tc>
      </w:tr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proofErr w:type="gramStart"/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D4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CD4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Х</w:t>
            </w:r>
            <w:proofErr w:type="gramStart"/>
            <w:r w:rsidRPr="00CD4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А.С.Грибоедов «Горе от ума»  </w:t>
            </w:r>
            <w:proofErr w:type="gramStart"/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5+2р.р. )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1E1" w:rsidRPr="00CD41E1" w:rsidTr="00D424D1">
        <w:trPr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А.С.Пушкина 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1E1" w:rsidRPr="00CD41E1" w:rsidTr="00D424D1">
        <w:tblPrEx>
          <w:tblLook w:val="0000"/>
        </w:tblPrEx>
        <w:trPr>
          <w:trHeight w:val="18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Творчество Н.В.Гоголя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второй половины Х</w:t>
            </w:r>
            <w:proofErr w:type="gramStart"/>
            <w:r w:rsidRPr="00CD4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Итоговые занятия по курсу 9 класса. </w:t>
            </w:r>
          </w:p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E1" w:rsidRPr="00CD41E1" w:rsidTr="00D424D1">
        <w:tblPrEx>
          <w:tblLook w:val="0000"/>
        </w:tblPrEx>
        <w:trPr>
          <w:trHeight w:val="90"/>
          <w:jc w:val="center"/>
        </w:trPr>
        <w:tc>
          <w:tcPr>
            <w:tcW w:w="6313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74" w:type="dxa"/>
          </w:tcPr>
          <w:p w:rsidR="00CD41E1" w:rsidRPr="00CD41E1" w:rsidRDefault="00CD41E1" w:rsidP="00D4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D41E1" w:rsidRPr="00CD41E1" w:rsidRDefault="00CD41E1" w:rsidP="00CD41E1">
      <w:pPr>
        <w:rPr>
          <w:rFonts w:ascii="Times New Roman" w:hAnsi="Times New Roman" w:cs="Times New Roman"/>
          <w:sz w:val="24"/>
          <w:szCs w:val="24"/>
        </w:rPr>
      </w:pPr>
    </w:p>
    <w:p w:rsidR="00CD41E1" w:rsidRPr="00CD41E1" w:rsidRDefault="00CD41E1" w:rsidP="00CD4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lastRenderedPageBreak/>
        <w:t>Граж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CD41E1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CD41E1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CD41E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CD41E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CD41E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CD41E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CD41E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CD41E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CD41E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CD41E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CD41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D41E1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CD41E1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CD41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D41E1">
        <w:rPr>
          <w:rFonts w:ascii="Times New Roman" w:hAnsi="Times New Roman" w:cs="Times New Roman"/>
          <w:sz w:val="24"/>
          <w:szCs w:val="24"/>
        </w:rPr>
        <w:t>зор.)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силь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CD41E1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Сенти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CD41E1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CD41E1">
        <w:rPr>
          <w:rFonts w:ascii="Times New Roman" w:hAnsi="Times New Roman" w:cs="Times New Roman"/>
          <w:sz w:val="24"/>
          <w:szCs w:val="24"/>
        </w:rPr>
        <w:t>(Обзор.)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«Море».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>. Возможности по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CD41E1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CD41E1">
        <w:rPr>
          <w:rFonts w:ascii="Times New Roman" w:hAnsi="Times New Roman" w:cs="Times New Roman"/>
          <w:sz w:val="24"/>
          <w:szCs w:val="24"/>
        </w:rPr>
        <w:t>(Обзор.)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 xml:space="preserve">Критика о комедии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CD41E1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CD41E1">
        <w:rPr>
          <w:rFonts w:ascii="Times New Roman" w:hAnsi="Times New Roman" w:cs="Times New Roman"/>
          <w:sz w:val="24"/>
          <w:szCs w:val="24"/>
        </w:rPr>
        <w:t>(Обзор.)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1E1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1E1">
        <w:rPr>
          <w:rFonts w:ascii="Times New Roman" w:hAnsi="Times New Roman" w:cs="Times New Roman"/>
          <w:sz w:val="24"/>
          <w:szCs w:val="24"/>
        </w:rPr>
        <w:lastRenderedPageBreak/>
        <w:t>Онегинская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CD41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CD41E1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CD41E1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CD41E1">
        <w:rPr>
          <w:rFonts w:ascii="Times New Roman" w:hAnsi="Times New Roman" w:cs="Times New Roman"/>
          <w:sz w:val="24"/>
          <w:szCs w:val="24"/>
        </w:rPr>
        <w:t>(Обзор.)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CD41E1">
        <w:rPr>
          <w:rFonts w:ascii="Times New Roman" w:hAnsi="Times New Roman" w:cs="Times New Roman"/>
          <w:sz w:val="24"/>
          <w:szCs w:val="24"/>
        </w:rPr>
        <w:t>Вер-нер</w:t>
      </w:r>
      <w:proofErr w:type="spellEnd"/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CD41E1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CD41E1">
        <w:rPr>
          <w:rFonts w:ascii="Times New Roman" w:hAnsi="Times New Roman" w:cs="Times New Roman"/>
          <w:sz w:val="24"/>
          <w:szCs w:val="24"/>
        </w:rPr>
        <w:t>(Обзор)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CD41E1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CD41E1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D41E1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CD41E1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CD41E1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CD41E1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CD41E1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lastRenderedPageBreak/>
        <w:t>«Тоска», «Смерть чиновника».</w:t>
      </w:r>
      <w:r w:rsidRPr="00CD41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CD41E1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CD41E1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CD41E1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CD41E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CD41E1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». Поэти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lastRenderedPageBreak/>
        <w:t>Михаил Александрович Шолохов.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CD41E1" w:rsidRPr="00CD41E1" w:rsidRDefault="006D5147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CD41E1" w:rsidRPr="00CD41E1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CD41E1" w:rsidRPr="00CD41E1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CD41E1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D41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«Послушайте!»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CD41E1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CD41E1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CD41E1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CD41E1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CD41E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CD41E1">
        <w:rPr>
          <w:rFonts w:ascii="Times New Roman" w:hAnsi="Times New Roman" w:cs="Times New Roman"/>
          <w:i/>
          <w:sz w:val="24"/>
          <w:szCs w:val="24"/>
        </w:rPr>
        <w:t>тоничес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кая</w:t>
      </w:r>
      <w:proofErr w:type="gramEnd"/>
      <w:r w:rsidRPr="00CD41E1">
        <w:rPr>
          <w:rFonts w:ascii="Times New Roman" w:hAnsi="Times New Roman" w:cs="Times New Roman"/>
          <w:i/>
          <w:sz w:val="24"/>
          <w:szCs w:val="24"/>
        </w:rPr>
        <w:t xml:space="preserve"> системы стихосложения.</w:t>
      </w:r>
      <w:r w:rsidRPr="00CD41E1">
        <w:rPr>
          <w:rFonts w:ascii="Times New Roman" w:hAnsi="Times New Roman" w:cs="Times New Roman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i/>
          <w:sz w:val="24"/>
          <w:szCs w:val="24"/>
        </w:rPr>
        <w:t>Виды рифм. Способы рифмов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41E1">
        <w:rPr>
          <w:rFonts w:ascii="Times New Roman" w:hAnsi="Times New Roman" w:cs="Times New Roman"/>
          <w:b/>
          <w:sz w:val="24"/>
          <w:szCs w:val="24"/>
        </w:rPr>
        <w:t>—</w:t>
      </w:r>
      <w:r w:rsidRPr="00CD41E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41E1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Н. Языков. </w:t>
      </w:r>
      <w:r w:rsidRPr="00CD41E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D41E1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CD41E1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CD41E1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CD41E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CD41E1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CD41E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CD41E1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CD41E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CD41E1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>синтетиче</w:t>
      </w:r>
      <w:r w:rsidR="006D5147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CD41E1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D41E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ИЗ  ЗАРУБЕЖНОЙ  ЛИТЕРАТУРЫ 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CD41E1">
        <w:rPr>
          <w:rFonts w:ascii="Times New Roman" w:hAnsi="Times New Roman" w:cs="Times New Roman"/>
          <w:sz w:val="24"/>
          <w:szCs w:val="24"/>
        </w:rPr>
        <w:t xml:space="preserve">Пушкин как переводчик Катулла 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CD41E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CD41E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CD41E1">
        <w:rPr>
          <w:rFonts w:ascii="Times New Roman" w:hAnsi="Times New Roman" w:cs="Times New Roman"/>
          <w:spacing w:val="-4"/>
          <w:sz w:val="24"/>
          <w:szCs w:val="24"/>
        </w:rPr>
        <w:t xml:space="preserve">Множественность </w:t>
      </w:r>
      <w:r w:rsidRPr="00CD41E1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CD41E1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>). Универсально-философский харак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CD41E1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pacing w:val="-13"/>
          <w:sz w:val="24"/>
          <w:szCs w:val="24"/>
        </w:rPr>
        <w:lastRenderedPageBreak/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CD41E1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1E1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CD41E1">
        <w:rPr>
          <w:rFonts w:ascii="Times New Roman" w:hAnsi="Times New Roman" w:cs="Times New Roman"/>
          <w:sz w:val="24"/>
          <w:szCs w:val="24"/>
        </w:rPr>
        <w:t xml:space="preserve"> </w:t>
      </w:r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CD41E1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CD41E1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proofErr w:type="spellStart"/>
      <w:r w:rsidRPr="00CD41E1">
        <w:rPr>
          <w:rFonts w:ascii="Times New Roman" w:hAnsi="Times New Roman" w:cs="Times New Roman"/>
          <w:i/>
          <w:iCs/>
          <w:sz w:val="24"/>
          <w:szCs w:val="24"/>
        </w:rPr>
        <w:t>Гретхен</w:t>
      </w:r>
      <w:proofErr w:type="spellEnd"/>
      <w:r w:rsidRPr="00CD41E1">
        <w:rPr>
          <w:rFonts w:ascii="Times New Roman" w:hAnsi="Times New Roman" w:cs="Times New Roman"/>
          <w:i/>
          <w:iCs/>
          <w:sz w:val="24"/>
          <w:szCs w:val="24"/>
        </w:rPr>
        <w:t xml:space="preserve">», «Тюрьма», </w:t>
      </w:r>
      <w:r w:rsidRPr="00CD41E1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CD41E1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CD41E1">
        <w:rPr>
          <w:rFonts w:ascii="Times New Roman" w:hAnsi="Times New Roman" w:cs="Times New Roman"/>
          <w:sz w:val="24"/>
          <w:szCs w:val="24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CD41E1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CD41E1">
        <w:rPr>
          <w:rFonts w:ascii="Times New Roman" w:hAnsi="Times New Roman" w:cs="Times New Roman"/>
          <w:sz w:val="24"/>
          <w:szCs w:val="24"/>
        </w:rPr>
        <w:t>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E1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CD41E1" w:rsidRPr="00CD41E1" w:rsidRDefault="00CD41E1" w:rsidP="00CD41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1E1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CD41E1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9F7D27" w:rsidRPr="00CD41E1" w:rsidRDefault="009F7D27">
      <w:pPr>
        <w:rPr>
          <w:rFonts w:ascii="Times New Roman" w:hAnsi="Times New Roman" w:cs="Times New Roman"/>
          <w:sz w:val="24"/>
          <w:szCs w:val="24"/>
        </w:rPr>
      </w:pPr>
    </w:p>
    <w:sectPr w:rsidR="009F7D27" w:rsidRPr="00CD41E1" w:rsidSect="00CD41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1E1"/>
    <w:rsid w:val="006D5147"/>
    <w:rsid w:val="00774301"/>
    <w:rsid w:val="009F7D27"/>
    <w:rsid w:val="00C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pupil/?subje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3922</Words>
  <Characters>22360</Characters>
  <Application>Microsoft Office Word</Application>
  <DocSecurity>0</DocSecurity>
  <Lines>186</Lines>
  <Paragraphs>52</Paragraphs>
  <ScaleCrop>false</ScaleCrop>
  <Company/>
  <LinksUpToDate>false</LinksUpToDate>
  <CharactersWithSpaces>26230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dfgdg fg</cp:lastModifiedBy>
  <cp:revision>4</cp:revision>
  <dcterms:created xsi:type="dcterms:W3CDTF">2014-11-14T09:21:00Z</dcterms:created>
  <dcterms:modified xsi:type="dcterms:W3CDTF">2014-11-27T12:28:00Z</dcterms:modified>
</cp:coreProperties>
</file>